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DC" w:rsidRDefault="005D73DC" w:rsidP="005D73DC">
      <w:pPr>
        <w:jc w:val="both"/>
      </w:pPr>
    </w:p>
    <w:p w:rsidR="005D3959" w:rsidRDefault="005D73DC" w:rsidP="005D73DC">
      <w:pPr>
        <w:pStyle w:val="ListParagraph"/>
        <w:numPr>
          <w:ilvl w:val="0"/>
          <w:numId w:val="1"/>
        </w:numPr>
        <w:ind w:left="0" w:firstLine="0"/>
        <w:jc w:val="both"/>
      </w:pPr>
      <w:r>
        <w:t>Jelaskan fungsi blanching pada pembuatan manisan buah</w:t>
      </w:r>
      <w:r w:rsidR="005D3959">
        <w:t xml:space="preserve"> dan bandingkan dengan literatur</w:t>
      </w:r>
      <w:r>
        <w:t xml:space="preserve"> !</w:t>
      </w:r>
      <w:r w:rsidR="005D3959">
        <w:t xml:space="preserve"> </w:t>
      </w:r>
    </w:p>
    <w:p w:rsidR="005D73DC" w:rsidRDefault="005D3959" w:rsidP="005D3959">
      <w:pPr>
        <w:pStyle w:val="ListParagraph"/>
        <w:ind w:left="0" w:firstLine="720"/>
        <w:jc w:val="both"/>
      </w:pPr>
      <w:r>
        <w:t>( 5 point )</w:t>
      </w:r>
    </w:p>
    <w:p w:rsidR="00594125" w:rsidRDefault="00594125" w:rsidP="00594125">
      <w:pPr>
        <w:pStyle w:val="ListParagraph"/>
        <w:ind w:left="0"/>
        <w:jc w:val="both"/>
      </w:pPr>
    </w:p>
    <w:p w:rsidR="005D73DC" w:rsidRDefault="005D73DC" w:rsidP="005D73DC">
      <w:pPr>
        <w:jc w:val="both"/>
      </w:pPr>
      <w:r>
        <w:rPr>
          <w:noProof/>
        </w:rPr>
        <w:pict>
          <v:rect id="_x0000_s1027" style="position:absolute;left:0;text-align:left;margin-left:3.45pt;margin-top:4.5pt;width:468pt;height:203.75pt;z-index:-251658240"/>
        </w:pict>
      </w: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pStyle w:val="ListParagraph"/>
        <w:ind w:left="90"/>
        <w:jc w:val="both"/>
      </w:pPr>
    </w:p>
    <w:p w:rsidR="005D73DC" w:rsidRDefault="005D73DC" w:rsidP="005D73DC">
      <w:pPr>
        <w:pStyle w:val="ListParagraph"/>
        <w:ind w:left="90"/>
        <w:jc w:val="both"/>
      </w:pPr>
    </w:p>
    <w:p w:rsidR="005D73DC" w:rsidRDefault="005D73DC" w:rsidP="005D73DC">
      <w:pPr>
        <w:pStyle w:val="ListParagraph"/>
        <w:ind w:left="90"/>
        <w:jc w:val="both"/>
      </w:pPr>
    </w:p>
    <w:p w:rsidR="005D73DC" w:rsidRDefault="005D73DC" w:rsidP="005D73DC">
      <w:pPr>
        <w:pStyle w:val="ListParagraph"/>
        <w:ind w:left="90"/>
        <w:jc w:val="both"/>
      </w:pPr>
    </w:p>
    <w:p w:rsidR="00F86E56" w:rsidRDefault="00F86E56" w:rsidP="005D73DC">
      <w:pPr>
        <w:pStyle w:val="ListParagraph"/>
        <w:numPr>
          <w:ilvl w:val="0"/>
          <w:numId w:val="1"/>
        </w:numPr>
        <w:ind w:left="90" w:firstLine="0"/>
        <w:jc w:val="both"/>
      </w:pPr>
      <w:r>
        <w:t xml:space="preserve">Sebutkan dan jelaskan bahan lain selain asam sitrat dan gula yang dapat digunakan untuk proses blanching </w:t>
      </w:r>
      <w:r w:rsidR="005D3959">
        <w:t xml:space="preserve">dan bandingkan dengan literatur </w:t>
      </w:r>
      <w:r>
        <w:t>!</w:t>
      </w:r>
      <w:r w:rsidR="005D3959">
        <w:t xml:space="preserve"> (15 point )</w:t>
      </w:r>
    </w:p>
    <w:p w:rsidR="005D73DC" w:rsidRDefault="005D73DC" w:rsidP="005D73DC">
      <w:pPr>
        <w:pStyle w:val="ListParagraph"/>
      </w:pPr>
      <w:r>
        <w:rPr>
          <w:noProof/>
        </w:rPr>
        <w:pict>
          <v:rect id="_x0000_s1028" style="position:absolute;left:0;text-align:left;margin-left:3.45pt;margin-top:11pt;width:472.85pt;height:344.75pt;z-index:251659264"/>
        </w:pict>
      </w: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ind w:left="360"/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5D73DC" w:rsidRDefault="005D73DC" w:rsidP="005D73DC">
      <w:pPr>
        <w:jc w:val="both"/>
      </w:pPr>
    </w:p>
    <w:p w:rsidR="00F86E56" w:rsidRDefault="00F86E56" w:rsidP="005D73DC">
      <w:pPr>
        <w:pStyle w:val="ListParagraph"/>
        <w:numPr>
          <w:ilvl w:val="0"/>
          <w:numId w:val="1"/>
        </w:numPr>
        <w:ind w:left="0" w:firstLine="0"/>
        <w:jc w:val="both"/>
      </w:pPr>
      <w:r>
        <w:lastRenderedPageBreak/>
        <w:t xml:space="preserve">Hitung neraca massa bahan dan rendemen manisan </w:t>
      </w:r>
      <w:r w:rsidR="005D3959">
        <w:t>dan bandingkan dengan literatur</w:t>
      </w:r>
      <w:r>
        <w:t>!</w:t>
      </w:r>
      <w:r w:rsidR="005D3959">
        <w:t xml:space="preserve"> (15 point)</w:t>
      </w:r>
    </w:p>
    <w:p w:rsidR="00594125" w:rsidRDefault="00594125" w:rsidP="00594125">
      <w:pPr>
        <w:pStyle w:val="ListParagraph"/>
        <w:ind w:left="0"/>
        <w:jc w:val="both"/>
      </w:pPr>
    </w:p>
    <w:p w:rsidR="005D73DC" w:rsidRDefault="005D73DC" w:rsidP="005D73DC">
      <w:pPr>
        <w:pStyle w:val="ListParagraph"/>
        <w:jc w:val="both"/>
      </w:pPr>
      <w:r>
        <w:rPr>
          <w:noProof/>
        </w:rPr>
        <w:pict>
          <v:rect id="_x0000_s1029" style="position:absolute;left:0;text-align:left;margin-left:3.7pt;margin-top:5.4pt;width:472.85pt;height:253pt;z-index:251660288"/>
        </w:pict>
      </w: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F86E56" w:rsidRPr="00594125" w:rsidRDefault="00F86E56" w:rsidP="005D3959">
      <w:pPr>
        <w:pStyle w:val="ListParagraph"/>
        <w:numPr>
          <w:ilvl w:val="0"/>
          <w:numId w:val="1"/>
        </w:numPr>
        <w:ind w:hanging="720"/>
        <w:jc w:val="both"/>
      </w:pPr>
      <w:r>
        <w:t>Grafik hubungan</w:t>
      </w:r>
      <w:r w:rsidR="00594125">
        <w:t xml:space="preserve"> </w:t>
      </w:r>
      <w:r w:rsidR="00594125">
        <w:rPr>
          <w:rFonts w:ascii="Calibri" w:hAnsi="Calibri" w:cs="Calibri"/>
        </w:rPr>
        <w:t>hubungan antara waktu pengeringan dan penurunan massa bahan</w:t>
      </w:r>
      <w:r w:rsidR="005D3959">
        <w:rPr>
          <w:rFonts w:ascii="Calibri" w:hAnsi="Calibri" w:cs="Calibri"/>
        </w:rPr>
        <w:t xml:space="preserve"> dan bandingkan dengan literatur</w:t>
      </w:r>
      <w:r w:rsidR="00594125">
        <w:rPr>
          <w:rFonts w:ascii="Calibri" w:hAnsi="Calibri" w:cs="Calibri"/>
        </w:rPr>
        <w:t xml:space="preserve"> !</w:t>
      </w:r>
      <w:r w:rsidR="005D3959">
        <w:rPr>
          <w:rFonts w:ascii="Calibri" w:hAnsi="Calibri" w:cs="Calibri"/>
        </w:rPr>
        <w:t xml:space="preserve"> ( 20 point )</w:t>
      </w:r>
    </w:p>
    <w:p w:rsidR="00594125" w:rsidRDefault="005D3959" w:rsidP="00594125">
      <w:pPr>
        <w:pStyle w:val="ListParagraph"/>
        <w:jc w:val="both"/>
      </w:pPr>
      <w:r>
        <w:rPr>
          <w:noProof/>
        </w:rPr>
        <w:pict>
          <v:rect id="_x0000_s1030" style="position:absolute;left:0;text-align:left;margin-left:3.7pt;margin-top:12.7pt;width:472.85pt;height:302.35pt;z-index:251661312"/>
        </w:pict>
      </w:r>
    </w:p>
    <w:p w:rsidR="005D73DC" w:rsidRDefault="005D73DC" w:rsidP="005D73DC">
      <w:pPr>
        <w:pStyle w:val="ListParagrap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D73DC">
      <w:pPr>
        <w:pStyle w:val="ListParagraph"/>
        <w:numPr>
          <w:ilvl w:val="0"/>
          <w:numId w:val="1"/>
        </w:numPr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ind w:left="0"/>
        <w:jc w:val="both"/>
      </w:pPr>
    </w:p>
    <w:p w:rsidR="005D3959" w:rsidRDefault="005D3959" w:rsidP="005D3959">
      <w:pPr>
        <w:jc w:val="both"/>
      </w:pPr>
    </w:p>
    <w:p w:rsidR="005D3959" w:rsidRDefault="00AF0621" w:rsidP="00594125">
      <w:pPr>
        <w:pStyle w:val="ListParagraph"/>
        <w:numPr>
          <w:ilvl w:val="0"/>
          <w:numId w:val="2"/>
        </w:numPr>
        <w:ind w:left="0" w:firstLine="0"/>
        <w:jc w:val="both"/>
      </w:pPr>
      <w:r>
        <w:lastRenderedPageBreak/>
        <w:t>Sebutkan dan jelas</w:t>
      </w:r>
      <w:r w:rsidR="005D3959">
        <w:t xml:space="preserve">kan macam-macam metode blanching dan bandingkan dengan literatur </w:t>
      </w:r>
      <w:r>
        <w:t>!</w:t>
      </w:r>
      <w:r w:rsidR="005D3959">
        <w:t xml:space="preserve"> </w:t>
      </w:r>
    </w:p>
    <w:p w:rsidR="00AF0621" w:rsidRDefault="005D3959" w:rsidP="005D3959">
      <w:pPr>
        <w:pStyle w:val="ListParagraph"/>
        <w:ind w:left="0" w:firstLine="720"/>
        <w:jc w:val="both"/>
      </w:pPr>
      <w:r>
        <w:t>( 15 point )</w:t>
      </w:r>
    </w:p>
    <w:p w:rsidR="00594125" w:rsidRDefault="00594125" w:rsidP="00594125">
      <w:pPr>
        <w:pStyle w:val="ListParagraph"/>
        <w:ind w:left="0"/>
        <w:jc w:val="both"/>
      </w:pPr>
    </w:p>
    <w:p w:rsidR="005D73DC" w:rsidRDefault="00594125" w:rsidP="005D73DC">
      <w:pPr>
        <w:pStyle w:val="ListParagraph"/>
        <w:jc w:val="both"/>
      </w:pPr>
      <w:r>
        <w:rPr>
          <w:noProof/>
        </w:rPr>
        <w:pict>
          <v:rect id="_x0000_s1031" style="position:absolute;left:0;text-align:left;margin-left:1.15pt;margin-top:9.1pt;width:472.85pt;height:228.75pt;z-index:251662336"/>
        </w:pict>
      </w:r>
    </w:p>
    <w:p w:rsidR="00594125" w:rsidRDefault="00594125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jc w:val="both"/>
      </w:pPr>
    </w:p>
    <w:p w:rsidR="00594125" w:rsidRDefault="00594125" w:rsidP="00594125">
      <w:pPr>
        <w:pStyle w:val="ListParagraph"/>
        <w:ind w:left="0"/>
        <w:jc w:val="both"/>
      </w:pPr>
    </w:p>
    <w:p w:rsidR="00594125" w:rsidRDefault="00594125" w:rsidP="00594125">
      <w:pPr>
        <w:pStyle w:val="ListParagraph"/>
        <w:ind w:left="0"/>
        <w:jc w:val="both"/>
      </w:pPr>
    </w:p>
    <w:p w:rsidR="00594125" w:rsidRDefault="00594125" w:rsidP="00594125">
      <w:pPr>
        <w:pStyle w:val="ListParagraph"/>
        <w:ind w:left="0"/>
        <w:jc w:val="both"/>
      </w:pPr>
    </w:p>
    <w:p w:rsidR="00594125" w:rsidRDefault="00594125" w:rsidP="00594125">
      <w:pPr>
        <w:pStyle w:val="ListParagraph"/>
        <w:ind w:left="0"/>
        <w:jc w:val="both"/>
      </w:pPr>
    </w:p>
    <w:p w:rsidR="00AF0621" w:rsidRDefault="00AF0621" w:rsidP="00594125">
      <w:pPr>
        <w:pStyle w:val="ListParagraph"/>
        <w:numPr>
          <w:ilvl w:val="0"/>
          <w:numId w:val="2"/>
        </w:numPr>
        <w:ind w:left="0" w:firstLine="0"/>
        <w:jc w:val="both"/>
      </w:pPr>
      <w:r>
        <w:t xml:space="preserve">Sebutkan dan jelaskan faktor-faktor yang mempengaruhi </w:t>
      </w:r>
      <w:r w:rsidR="0018004E">
        <w:t>pengeringan</w:t>
      </w:r>
      <w:r w:rsidR="005D3959">
        <w:t xml:space="preserve"> dan bandingkan dengan literatur </w:t>
      </w:r>
      <w:r>
        <w:t>!</w:t>
      </w:r>
      <w:r w:rsidR="005D3959">
        <w:t xml:space="preserve"> (10 point)</w:t>
      </w:r>
    </w:p>
    <w:p w:rsidR="00F86E56" w:rsidRDefault="00F86E56" w:rsidP="005D73DC">
      <w:pPr>
        <w:pStyle w:val="ListParagraph"/>
        <w:jc w:val="both"/>
      </w:pPr>
    </w:p>
    <w:p w:rsidR="00F86E56" w:rsidRDefault="00594125" w:rsidP="005D73DC">
      <w:pPr>
        <w:pStyle w:val="ListParagraph"/>
        <w:jc w:val="both"/>
      </w:pPr>
      <w:r>
        <w:rPr>
          <w:noProof/>
        </w:rPr>
        <w:pict>
          <v:rect id="_x0000_s1032" style="position:absolute;left:0;text-align:left;margin-left:1.15pt;margin-top:5pt;width:472.85pt;height:314.2pt;z-index:251663360"/>
        </w:pict>
      </w:r>
    </w:p>
    <w:p w:rsidR="005D73DC" w:rsidRDefault="005D73DC" w:rsidP="005D73DC">
      <w:pPr>
        <w:pStyle w:val="ListParagraph"/>
        <w:jc w:val="both"/>
      </w:pPr>
    </w:p>
    <w:p w:rsidR="005D73DC" w:rsidRDefault="005D73DC" w:rsidP="005D73DC">
      <w:pPr>
        <w:pStyle w:val="ListParagraph"/>
        <w:jc w:val="both"/>
      </w:pPr>
    </w:p>
    <w:p w:rsidR="005D73DC" w:rsidRDefault="005D73DC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594125">
      <w:pPr>
        <w:jc w:val="both"/>
      </w:pPr>
    </w:p>
    <w:p w:rsidR="00082EBF" w:rsidRDefault="00082EBF" w:rsidP="00082EBF">
      <w:pPr>
        <w:jc w:val="center"/>
        <w:rPr>
          <w:b/>
          <w:sz w:val="28"/>
          <w:szCs w:val="28"/>
        </w:rPr>
      </w:pPr>
      <w:r w:rsidRPr="00082EBF">
        <w:rPr>
          <w:b/>
          <w:sz w:val="28"/>
          <w:szCs w:val="28"/>
        </w:rPr>
        <w:lastRenderedPageBreak/>
        <w:t>DAFTAR PUSTAKA</w:t>
      </w:r>
      <w:r>
        <w:rPr>
          <w:b/>
          <w:sz w:val="28"/>
          <w:szCs w:val="28"/>
        </w:rPr>
        <w:t xml:space="preserve"> </w:t>
      </w:r>
    </w:p>
    <w:p w:rsidR="005D3959" w:rsidRDefault="005D3959" w:rsidP="00082EBF">
      <w:pPr>
        <w:jc w:val="center"/>
        <w:rPr>
          <w:b/>
          <w:sz w:val="28"/>
          <w:szCs w:val="28"/>
        </w:rPr>
      </w:pPr>
    </w:p>
    <w:p w:rsidR="005D3959" w:rsidRPr="005D3959" w:rsidRDefault="005D3959" w:rsidP="005D3959">
      <w:pPr>
        <w:rPr>
          <w:sz w:val="24"/>
          <w:szCs w:val="24"/>
        </w:rPr>
      </w:pPr>
      <w:r>
        <w:rPr>
          <w:sz w:val="24"/>
          <w:szCs w:val="24"/>
        </w:rPr>
        <w:t>( 5 Point )</w:t>
      </w: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Default="00082EBF" w:rsidP="00082EBF">
      <w:pPr>
        <w:jc w:val="center"/>
        <w:rPr>
          <w:b/>
          <w:sz w:val="28"/>
          <w:szCs w:val="28"/>
        </w:rPr>
      </w:pPr>
    </w:p>
    <w:p w:rsidR="00082EBF" w:rsidRPr="00082EBF" w:rsidRDefault="00082EBF" w:rsidP="005D3959">
      <w:pPr>
        <w:rPr>
          <w:b/>
          <w:sz w:val="28"/>
          <w:szCs w:val="28"/>
        </w:rPr>
      </w:pPr>
    </w:p>
    <w:p w:rsidR="00082EBF" w:rsidRPr="005D3959" w:rsidRDefault="00082EBF" w:rsidP="00594125">
      <w:pPr>
        <w:jc w:val="both"/>
        <w:rPr>
          <w:sz w:val="24"/>
          <w:szCs w:val="24"/>
        </w:rPr>
      </w:pPr>
      <w:r w:rsidRPr="00082EBF">
        <w:rPr>
          <w:b/>
          <w:sz w:val="28"/>
          <w:szCs w:val="28"/>
        </w:rPr>
        <w:lastRenderedPageBreak/>
        <w:t>LAMPIRAN</w:t>
      </w:r>
      <w:r w:rsidR="005D3959">
        <w:rPr>
          <w:b/>
          <w:sz w:val="28"/>
          <w:szCs w:val="28"/>
        </w:rPr>
        <w:t xml:space="preserve"> </w:t>
      </w:r>
      <w:r w:rsidR="005D3959">
        <w:rPr>
          <w:sz w:val="24"/>
          <w:szCs w:val="24"/>
        </w:rPr>
        <w:t>( 5 point )</w:t>
      </w:r>
    </w:p>
    <w:p w:rsidR="00082EBF" w:rsidRDefault="00082EBF" w:rsidP="00594125">
      <w:pPr>
        <w:jc w:val="both"/>
        <w:rPr>
          <w:b/>
          <w:sz w:val="28"/>
          <w:szCs w:val="28"/>
        </w:rPr>
      </w:pPr>
    </w:p>
    <w:p w:rsidR="003859E0" w:rsidRPr="00D672A8" w:rsidRDefault="003859E0" w:rsidP="003859E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2A8">
        <w:rPr>
          <w:b/>
          <w:sz w:val="24"/>
          <w:szCs w:val="24"/>
        </w:rPr>
        <w:t>Gambar proses perlakuan</w:t>
      </w:r>
    </w:p>
    <w:p w:rsidR="003859E0" w:rsidRPr="00D672A8" w:rsidRDefault="003859E0" w:rsidP="003859E0">
      <w:pPr>
        <w:pStyle w:val="ListParagraph"/>
        <w:jc w:val="both"/>
        <w:rPr>
          <w:b/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175.35pt;margin-top:13.35pt;width:154.65pt;height:188.8pt;z-index:251667456"/>
        </w:pict>
      </w:r>
      <w:r>
        <w:rPr>
          <w:noProof/>
          <w:sz w:val="24"/>
          <w:szCs w:val="24"/>
        </w:rPr>
        <w:pict>
          <v:rect id="_x0000_s1035" style="position:absolute;left:0;text-align:left;margin-left:340.15pt;margin-top:13.35pt;width:149.6pt;height:188.8pt;z-index:251666432"/>
        </w:pict>
      </w:r>
      <w:r>
        <w:rPr>
          <w:noProof/>
          <w:sz w:val="24"/>
          <w:szCs w:val="24"/>
        </w:rPr>
        <w:pict>
          <v:rect id="_x0000_s1037" style="position:absolute;left:0;text-align:left;margin-left:19.45pt;margin-top:13.35pt;width:141.05pt;height:188.8pt;z-index:251668480"/>
        </w:pict>
      </w: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left:0;text-align:left;margin-left:340.15pt;margin-top:6.8pt;width:149.6pt;height:36.85pt;z-index:251674624">
            <v:textbox>
              <w:txbxContent>
                <w:p w:rsidR="003859E0" w:rsidRPr="003859E0" w:rsidRDefault="003859E0" w:rsidP="003859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Proses blanching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2" style="position:absolute;left:0;text-align:left;margin-left:175.35pt;margin-top:6.8pt;width:154.65pt;height:36.85pt;z-index:251673600">
            <v:textbox>
              <w:txbxContent>
                <w:p w:rsidR="003859E0" w:rsidRPr="003859E0" w:rsidRDefault="003859E0" w:rsidP="003859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Proses pembuatan larutan perendam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left:0;text-align:left;margin-left:19.45pt;margin-top:6.8pt;width:141.05pt;height:36.85pt;z-index:251672576">
            <v:textbox>
              <w:txbxContent>
                <w:p w:rsidR="003859E0" w:rsidRPr="003859E0" w:rsidRDefault="003859E0" w:rsidP="003859E0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Bahan Perlakuan</w:t>
                  </w:r>
                </w:p>
              </w:txbxContent>
            </v:textbox>
          </v:rect>
        </w:pict>
      </w: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340.15pt;margin-top:1.8pt;width:149.75pt;height:188.8pt;z-index:251671552"/>
        </w:pict>
      </w:r>
      <w:r>
        <w:rPr>
          <w:noProof/>
          <w:sz w:val="24"/>
          <w:szCs w:val="24"/>
        </w:rPr>
        <w:pict>
          <v:rect id="_x0000_s1039" style="position:absolute;left:0;text-align:left;margin-left:175.3pt;margin-top:3pt;width:154.8pt;height:188.8pt;z-index:251670528"/>
        </w:pict>
      </w:r>
      <w:r>
        <w:rPr>
          <w:noProof/>
          <w:sz w:val="24"/>
          <w:szCs w:val="24"/>
        </w:rPr>
        <w:pict>
          <v:rect id="_x0000_s1038" style="position:absolute;left:0;text-align:left;margin-left:19.45pt;margin-top:1.8pt;width:141.1pt;height:188.8pt;z-index:251669504"/>
        </w:pict>
      </w: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340.15pt;margin-top:14.2pt;width:149.6pt;height:36.85pt;z-index:251677696">
            <v:textbox>
              <w:txbxContent>
                <w:p w:rsidR="003859E0" w:rsidRPr="003859E0" w:rsidRDefault="003859E0" w:rsidP="003859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Hasil proses pengeringan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5" style="position:absolute;left:0;text-align:left;margin-left:175.35pt;margin-top:14.2pt;width:154.65pt;height:36.85pt;z-index:251676672">
            <v:textbox>
              <w:txbxContent>
                <w:p w:rsidR="003859E0" w:rsidRPr="003859E0" w:rsidRDefault="003859E0" w:rsidP="003859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Pengeringan bahan dengan oven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4" style="position:absolute;left:0;text-align:left;margin-left:19.45pt;margin-top:14.2pt;width:141.05pt;height:36.85pt;z-index:251675648">
            <v:textbox>
              <w:txbxContent>
                <w:p w:rsidR="003859E0" w:rsidRPr="003859E0" w:rsidRDefault="003859E0" w:rsidP="003859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9E0">
                    <w:rPr>
                      <w:b/>
                      <w:sz w:val="24"/>
                      <w:szCs w:val="24"/>
                    </w:rPr>
                    <w:t>Hasil proses blanching</w:t>
                  </w:r>
                </w:p>
              </w:txbxContent>
            </v:textbox>
          </v:rect>
        </w:pict>
      </w: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Default="003859E0" w:rsidP="003859E0">
      <w:pPr>
        <w:pStyle w:val="ListParagraph"/>
        <w:jc w:val="both"/>
        <w:rPr>
          <w:sz w:val="24"/>
          <w:szCs w:val="24"/>
        </w:rPr>
      </w:pPr>
    </w:p>
    <w:p w:rsidR="003859E0" w:rsidRPr="00D672A8" w:rsidRDefault="003859E0" w:rsidP="003859E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2A8">
        <w:rPr>
          <w:b/>
          <w:sz w:val="24"/>
          <w:szCs w:val="24"/>
        </w:rPr>
        <w:lastRenderedPageBreak/>
        <w:t xml:space="preserve">Grafik hubungan </w:t>
      </w:r>
      <w:r w:rsidRPr="00D672A8">
        <w:rPr>
          <w:rFonts w:ascii="Calibri" w:hAnsi="Calibri" w:cs="Calibri"/>
          <w:b/>
        </w:rPr>
        <w:t>waktu pengeringan dan penurunan massa bahan</w:t>
      </w:r>
    </w:p>
    <w:p w:rsidR="003859E0" w:rsidRPr="00D672A8" w:rsidRDefault="003859E0" w:rsidP="003859E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2A8">
        <w:rPr>
          <w:rFonts w:ascii="Calibri" w:hAnsi="Calibri" w:cs="Calibri"/>
          <w:b/>
        </w:rPr>
        <w:t xml:space="preserve">Literatur </w:t>
      </w:r>
    </w:p>
    <w:p w:rsidR="003859E0" w:rsidRPr="00D672A8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3859E0" w:rsidRDefault="003859E0" w:rsidP="00594125">
      <w:pPr>
        <w:jc w:val="both"/>
        <w:rPr>
          <w:b/>
          <w:sz w:val="20"/>
          <w:szCs w:val="20"/>
        </w:rPr>
      </w:pPr>
    </w:p>
    <w:p w:rsidR="00082EBF" w:rsidRDefault="00082EBF" w:rsidP="00594125">
      <w:pPr>
        <w:jc w:val="both"/>
        <w:rPr>
          <w:b/>
          <w:sz w:val="20"/>
          <w:szCs w:val="20"/>
        </w:rPr>
      </w:pPr>
    </w:p>
    <w:p w:rsidR="00082EBF" w:rsidRDefault="00082EBF" w:rsidP="00594125">
      <w:pPr>
        <w:jc w:val="both"/>
        <w:rPr>
          <w:b/>
          <w:sz w:val="20"/>
          <w:szCs w:val="20"/>
        </w:rPr>
      </w:pPr>
    </w:p>
    <w:p w:rsidR="00082EBF" w:rsidRPr="00082EBF" w:rsidRDefault="00082EBF" w:rsidP="00594125">
      <w:pPr>
        <w:jc w:val="both"/>
        <w:rPr>
          <w:b/>
          <w:sz w:val="20"/>
          <w:szCs w:val="20"/>
        </w:rPr>
      </w:pPr>
    </w:p>
    <w:sectPr w:rsidR="00082EBF" w:rsidRPr="00082EBF" w:rsidSect="0092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36" w:rsidRDefault="001C1936" w:rsidP="00594125">
      <w:r>
        <w:separator/>
      </w:r>
    </w:p>
  </w:endnote>
  <w:endnote w:type="continuationSeparator" w:id="1">
    <w:p w:rsidR="001C1936" w:rsidRDefault="001C1936" w:rsidP="0059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36" w:rsidRDefault="001C1936" w:rsidP="00594125">
      <w:r>
        <w:separator/>
      </w:r>
    </w:p>
  </w:footnote>
  <w:footnote w:type="continuationSeparator" w:id="1">
    <w:p w:rsidR="001C1936" w:rsidRDefault="001C1936" w:rsidP="0059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29"/>
    <w:multiLevelType w:val="hybridMultilevel"/>
    <w:tmpl w:val="FE549F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5D2A"/>
    <w:multiLevelType w:val="hybridMultilevel"/>
    <w:tmpl w:val="5C52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807"/>
    <w:multiLevelType w:val="hybridMultilevel"/>
    <w:tmpl w:val="1504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56"/>
    <w:rsid w:val="00082EBF"/>
    <w:rsid w:val="0018004E"/>
    <w:rsid w:val="001C1936"/>
    <w:rsid w:val="00383AAA"/>
    <w:rsid w:val="003859E0"/>
    <w:rsid w:val="00594125"/>
    <w:rsid w:val="005D3959"/>
    <w:rsid w:val="005D73DC"/>
    <w:rsid w:val="006F4F3E"/>
    <w:rsid w:val="00925BEB"/>
    <w:rsid w:val="00AF0621"/>
    <w:rsid w:val="00D0396F"/>
    <w:rsid w:val="00D672A8"/>
    <w:rsid w:val="00E34E76"/>
    <w:rsid w:val="00F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125"/>
  </w:style>
  <w:style w:type="paragraph" w:styleId="Footer">
    <w:name w:val="footer"/>
    <w:basedOn w:val="Normal"/>
    <w:link w:val="FooterChar"/>
    <w:uiPriority w:val="99"/>
    <w:semiHidden/>
    <w:unhideWhenUsed/>
    <w:rsid w:val="00594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2014-10-11T13:33:00Z</dcterms:created>
  <dcterms:modified xsi:type="dcterms:W3CDTF">2014-10-11T15:30:00Z</dcterms:modified>
</cp:coreProperties>
</file>